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23"/>
        <w:gridCol w:w="1200"/>
        <w:gridCol w:w="1541"/>
        <w:gridCol w:w="1172"/>
        <w:gridCol w:w="2919"/>
        <w:gridCol w:w="1104"/>
        <w:gridCol w:w="1023"/>
        <w:gridCol w:w="1445"/>
        <w:gridCol w:w="1023"/>
      </w:tblGrid>
      <w:tr w14:paraId="173D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5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1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B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53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6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9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6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8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2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B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建筑业企业资质延续初审意见汇总表（2025年第1 批）</w:t>
            </w:r>
          </w:p>
        </w:tc>
      </w:tr>
      <w:tr w14:paraId="401D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申请企业详细地址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</w:tr>
      <w:tr w14:paraId="0268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湖南鸿轩建筑劳务有限公司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91430700MA4LM5TW3Y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F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湖南省常德市武陵区南坪街道办事处汇金社区新河路金色家园4号楼1502号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</w:tr>
      <w:tr w14:paraId="4933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湖南周鼎建筑劳务有限公司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91430700MA4QUCG14Q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湖南省常德市武陵区丹阳街道办事处北堤社区朗州路（水榭花城·西城3号楼902室）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</w:tr>
      <w:tr w14:paraId="5FA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常德市博诚建筑劳务有限公司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91430725MA4QCBT329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湖南省常德市桃源县漳江街道黄花井社区桃花大道68号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</w:tr>
      <w:tr w14:paraId="6ED2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桃源县睿城水下工程有限公司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91430725MA4LX0257C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湖南省常德市桃源县漳江镇莲花湖社区漳江南路049号漳江中学旁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周付成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桃源县</w:t>
            </w:r>
          </w:p>
        </w:tc>
      </w:tr>
      <w:tr w14:paraId="21BA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湖南匠冠劳务有限公司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91430702MA4QYQ83XM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湖南省常德市武陵区白马湖街道长家山社区洞庭大道170号（伟星·文津华庭小区4栋204号）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胡昌华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</w:tr>
      <w:tr w14:paraId="428F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湖南辰零建筑装饰工程有限公司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91430700MA4QQ3W950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湖南省常德市武陵区白马湖街道龙港巷社区人民路（三岔路汇源大厦附楼10栋608-609）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龚红玲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</w:t>
            </w:r>
          </w:p>
        </w:tc>
      </w:tr>
      <w:tr w14:paraId="5537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津市弘鹏劳务分包有限公司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91430781794707656J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常德市津市市三洲驿办事处护市社区澹津路26号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姜运武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津市市</w:t>
            </w:r>
          </w:p>
        </w:tc>
      </w:tr>
      <w:tr w14:paraId="067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湖南省秉谊建筑科技有限公司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91430700MA4QLY3A6A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湖南省常德市武陵区东江街道新坡社区四组（旧货市场旁)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398E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湖南振华建设工程有限公司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91430700790315380X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湖南省常德市鼎城区郭家铺街道孔家溶社区金霞路朗泰-尚象郡20层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</w:tr>
      <w:tr w14:paraId="73E1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8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湖南宏仁建筑劳务有限公司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91430725MA4QJXMP6E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湖南省常德市桃源县架桥镇叶家坡村曾家湾组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聂云财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</w:tr>
      <w:tr w14:paraId="78F8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常德市荣发建筑设备租赁有限责任公司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91430700MA4PC69732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湖南省常德经济技术开发区德山街道永丰社区富昌路48-5号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李秋云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</w:tr>
      <w:tr w14:paraId="1851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湖南绿州建材有限公司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91430702395926106R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湖南省常德市武陵区芦荻山乡芦山社区5组（吉鼎庄园旁边）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曾磊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1CA7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1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湖南昌红建筑劳务有限公司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91430722MA4QYKYUX6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8566"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A005">
            <w:pPr>
              <w:keepNext w:val="0"/>
              <w:keepLines w:val="0"/>
              <w:widowControl/>
              <w:suppressLineNumbers w:val="0"/>
              <w:tabs>
                <w:tab w:val="left" w:pos="846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湖南省常德市汉寿县酉港镇沙包村十四组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彭昌红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43BD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桃源县四通建筑劳务有限公司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91430725774459480X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210.800000万人民币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湖南省常德市桃源县漳江街道观音巷居委会南街路24号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胡魏魏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</w:t>
            </w:r>
          </w:p>
        </w:tc>
      </w:tr>
      <w:tr w14:paraId="73D3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湖南省秉谊建筑科技有限公司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91430700MA4QLY3A6A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550.000000万人民币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湖南省常德市武陵区东江街道新坡社区四组（旧货市场旁)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张波 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模板脚手架专业承包资质不分等级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</w:tbl>
    <w:p w14:paraId="19F0C17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ODBmZGE1YmZkMjBjMzEyMDQ1MWNiYWRkY2U3OGYifQ=="/>
  </w:docVars>
  <w:rsids>
    <w:rsidRoot w:val="0A1E2FBE"/>
    <w:rsid w:val="09E758A7"/>
    <w:rsid w:val="0A1E2FBE"/>
    <w:rsid w:val="16296DE9"/>
    <w:rsid w:val="27206BA3"/>
    <w:rsid w:val="2A425534"/>
    <w:rsid w:val="2CA478C3"/>
    <w:rsid w:val="365D73D8"/>
    <w:rsid w:val="36B97ADD"/>
    <w:rsid w:val="390C261A"/>
    <w:rsid w:val="48D01A82"/>
    <w:rsid w:val="517B1ACD"/>
    <w:rsid w:val="53B968DC"/>
    <w:rsid w:val="556D5750"/>
    <w:rsid w:val="56392E8C"/>
    <w:rsid w:val="59A3044D"/>
    <w:rsid w:val="69E726F5"/>
    <w:rsid w:val="7CA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1720</Characters>
  <Lines>0</Lines>
  <Paragraphs>0</Paragraphs>
  <TotalTime>13</TotalTime>
  <ScaleCrop>false</ScaleCrop>
  <LinksUpToDate>false</LinksUpToDate>
  <CharactersWithSpaces>1726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2024-09-13T01:50:00Z</dcterms:created>
  <dc:creator>田迪</dc:creator>
  <cp:lastModifiedBy>CE</cp:lastModifiedBy>
  <cp:lastPrinted>2025-01-14T03:39:00Z</cp:lastPrinted>
  <dcterms:modified xsi:type="dcterms:W3CDTF">2025-01-14T04:00:39Z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1AED80E7F0904F3D992B5612674C4B5C_13</vt:lpwstr>
  </property>
  <property fmtid="{D5CDD505-2E9C-101B-9397-08002B2CF9AE}" pid="4" name="KSOTemplateDocerSaveRecord">
    <vt:lpwstr>eyJoZGlkIjoiNTUxOTdhZWU2NDVjYTI5MzRkNTk4NTVkN2UwN2NiNjUifQ==</vt:lpwstr>
  </property>
</Properties>
</file>